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5F72" w14:textId="0E212925" w:rsidR="00E443DB" w:rsidRDefault="00AB62D4" w:rsidP="00E443DB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>V</w:t>
      </w:r>
      <w:r w:rsidR="00E443DB"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 xml:space="preserve">  ZJAZD</w:t>
      </w:r>
      <w:r w:rsidR="00E443DB"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 xml:space="preserve">      </w:t>
      </w:r>
      <w:r w:rsidR="00E443DB"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 xml:space="preserve">       ROZKŁAD </w:t>
      </w:r>
      <w:r w:rsidR="00E443DB">
        <w:rPr>
          <w:rFonts w:ascii="Arial Black" w:eastAsia="Times New Roman" w:hAnsi="Arial Black"/>
          <w:bCs/>
          <w:kern w:val="0"/>
          <w:lang w:eastAsia="ar-SA"/>
          <w14:ligatures w14:val="none"/>
        </w:rPr>
        <w:t>ZAJĘĆ</w:t>
      </w:r>
      <w:r w:rsidR="00E443DB"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 xml:space="preserve">    </w:t>
      </w:r>
      <w:r w:rsidR="00E443DB">
        <w:rPr>
          <w:rFonts w:ascii="Times New Roman" w:eastAsia="Times New Roman" w:hAnsi="Times New Roman"/>
          <w:b/>
          <w:bCs/>
          <w:color w:val="0000FF"/>
          <w:kern w:val="0"/>
          <w:sz w:val="20"/>
          <w:lang w:eastAsia="ar-SA"/>
          <w14:ligatures w14:val="none"/>
        </w:rPr>
        <w:t xml:space="preserve">   </w:t>
      </w:r>
      <w:r w:rsidR="00E443DB">
        <w:rPr>
          <w:rFonts w:ascii="Times New Roman" w:eastAsia="Times New Roman" w:hAnsi="Times New Roman"/>
          <w:b/>
          <w:bCs/>
          <w:kern w:val="0"/>
          <w:sz w:val="20"/>
          <w:lang w:eastAsia="ar-SA"/>
          <w14:ligatures w14:val="none"/>
        </w:rPr>
        <w:t xml:space="preserve">Uniwersytet Kaliski im. Prezydenta Stanisława Wojciechowskiego </w:t>
      </w:r>
    </w:p>
    <w:p w14:paraId="57CBA2A8" w14:textId="77777777" w:rsidR="00E443DB" w:rsidRDefault="00E443DB" w:rsidP="00E443DB">
      <w:pPr>
        <w:tabs>
          <w:tab w:val="left" w:pos="3600"/>
          <w:tab w:val="center" w:pos="6573"/>
          <w:tab w:val="left" w:pos="10800"/>
          <w:tab w:val="left" w:pos="11700"/>
        </w:tabs>
        <w:suppressAutoHyphens/>
        <w:spacing w:after="0" w:line="240" w:lineRule="auto"/>
        <w:rPr>
          <w:rFonts w:ascii="Arial Black" w:eastAsia="Times New Roman" w:hAnsi="Arial Black"/>
          <w:b/>
          <w:bCs/>
          <w:kern w:val="0"/>
          <w:sz w:val="20"/>
          <w:lang w:eastAsia="ar-SA"/>
          <w14:ligatures w14:val="none"/>
        </w:rPr>
      </w:pPr>
      <w:r>
        <w:rPr>
          <w:rFonts w:ascii="Arial Black" w:eastAsia="Times New Roman" w:hAnsi="Arial Black"/>
          <w:b/>
          <w:bCs/>
          <w:color w:val="0000FF"/>
          <w:kern w:val="0"/>
          <w:lang w:eastAsia="ar-SA"/>
          <w14:ligatures w14:val="none"/>
        </w:rPr>
        <w:t>Rok II /semestr III</w:t>
      </w:r>
      <w:r>
        <w:rPr>
          <w:rFonts w:ascii="Arial Black" w:eastAsia="Times New Roman" w:hAnsi="Arial Black"/>
          <w:kern w:val="0"/>
          <w:sz w:val="20"/>
          <w:lang w:eastAsia="ar-SA"/>
          <w14:ligatures w14:val="none"/>
        </w:rPr>
        <w:tab/>
        <w:t xml:space="preserve">    </w:t>
      </w:r>
      <w:r>
        <w:rPr>
          <w:rFonts w:ascii="Arial Black" w:eastAsia="Times New Roman" w:hAnsi="Arial Black"/>
          <w:b/>
          <w:bCs/>
          <w:kern w:val="0"/>
          <w:sz w:val="20"/>
          <w:lang w:eastAsia="ar-SA"/>
          <w14:ligatures w14:val="none"/>
        </w:rPr>
        <w:t xml:space="preserve">KIERUNEK: Ratownictwo medyczne II stopnia </w:t>
      </w:r>
    </w:p>
    <w:p w14:paraId="3A2BE5D1" w14:textId="77777777" w:rsidR="00E443DB" w:rsidRDefault="00E443DB" w:rsidP="00E443DB">
      <w:pPr>
        <w:suppressAutoHyphens/>
        <w:spacing w:after="0" w:line="240" w:lineRule="auto"/>
        <w:jc w:val="both"/>
        <w:rPr>
          <w:rFonts w:ascii="Arial Black" w:eastAsia="Times New Roman" w:hAnsi="Arial Black"/>
          <w:color w:val="FF0000"/>
          <w:kern w:val="0"/>
          <w:sz w:val="20"/>
          <w:lang w:eastAsia="ar-SA"/>
          <w14:ligatures w14:val="none"/>
        </w:rPr>
      </w:pPr>
      <w:r>
        <w:rPr>
          <w:rFonts w:ascii="Arial Black" w:eastAsia="Times New Roman" w:hAnsi="Arial Black"/>
          <w:kern w:val="0"/>
          <w:sz w:val="20"/>
          <w:lang w:eastAsia="ar-SA"/>
          <w14:ligatures w14:val="none"/>
        </w:rPr>
        <w:t xml:space="preserve">Rok akademicki: 2026/2027                                             </w:t>
      </w:r>
      <w:r>
        <w:rPr>
          <w:rFonts w:ascii="Arial Black" w:eastAsia="Times New Roman" w:hAnsi="Arial Black"/>
          <w:color w:val="FF0000"/>
          <w:kern w:val="0"/>
          <w:sz w:val="20"/>
          <w:lang w:eastAsia="ar-SA"/>
          <w14:ligatures w14:val="none"/>
        </w:rPr>
        <w:t>STUDIA NIESTACJONARNE</w:t>
      </w:r>
    </w:p>
    <w:p w14:paraId="411C5426" w14:textId="77777777" w:rsidR="00E443DB" w:rsidRDefault="00E443DB" w:rsidP="00E443DB">
      <w:pPr>
        <w:suppressAutoHyphens/>
        <w:spacing w:after="0" w:line="240" w:lineRule="auto"/>
        <w:jc w:val="both"/>
        <w:rPr>
          <w:rFonts w:ascii="Arial Narrow" w:eastAsia="Times New Roman" w:hAnsi="Arial Narrow"/>
          <w:color w:val="FF0000"/>
          <w:kern w:val="0"/>
          <w:sz w:val="20"/>
          <w:lang w:eastAsia="ar-SA"/>
          <w14:ligatures w14:val="none"/>
        </w:rPr>
      </w:pPr>
    </w:p>
    <w:tbl>
      <w:tblPr>
        <w:tblW w:w="15750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38"/>
        <w:gridCol w:w="5196"/>
        <w:gridCol w:w="5216"/>
      </w:tblGrid>
      <w:tr w:rsidR="00E443DB" w14:paraId="1213E706" w14:textId="77777777" w:rsidTr="00F53F90">
        <w:tc>
          <w:tcPr>
            <w:tcW w:w="5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D50BBF" w14:textId="34FC24AC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Piątek – 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6.11.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2026</w:t>
            </w:r>
          </w:p>
        </w:tc>
        <w:tc>
          <w:tcPr>
            <w:tcW w:w="5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308556" w14:textId="68DE8B86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Sobota – 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7.11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2026</w:t>
            </w: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782442" w14:textId="2C07BF3E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Niedziela – 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8.11.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2026  </w:t>
            </w:r>
          </w:p>
        </w:tc>
      </w:tr>
      <w:tr w:rsidR="00E443DB" w14:paraId="477D0AA2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928C27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8E4741" w14:textId="58DED30C" w:rsidR="00AB62D4" w:rsidRPr="00AB62D4" w:rsidRDefault="00AB62D4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</w:p>
        </w:tc>
        <w:tc>
          <w:tcPr>
            <w:tcW w:w="5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597A2E" w14:textId="77777777" w:rsidR="00E443DB" w:rsidRDefault="00AA5BF9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8.00-12.00</w:t>
            </w:r>
          </w:p>
          <w:p w14:paraId="6DC82F19" w14:textId="77777777" w:rsidR="00AA5BF9" w:rsidRPr="00217A0D" w:rsidRDefault="00AA5BF9" w:rsidP="00AA5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217A0D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dr </w:t>
            </w:r>
            <w:proofErr w:type="spellStart"/>
            <w:r w:rsidRPr="00217A0D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S.Kaczmarek</w:t>
            </w:r>
            <w:proofErr w:type="spellEnd"/>
          </w:p>
          <w:p w14:paraId="33C3B18B" w14:textId="77777777" w:rsidR="00AA5BF9" w:rsidRPr="00217A0D" w:rsidRDefault="00AA5BF9" w:rsidP="00AA5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217A0D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Chirurgia</w:t>
            </w:r>
          </w:p>
          <w:p w14:paraId="396DE1D2" w14:textId="757EF03E" w:rsidR="00AA5BF9" w:rsidRPr="00AB62D4" w:rsidRDefault="00AA5BF9" w:rsidP="00AA5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217A0D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wykład na uczelnie</w:t>
            </w:r>
          </w:p>
        </w:tc>
      </w:tr>
      <w:tr w:rsidR="00E443DB" w14:paraId="32C516D4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CBA5EE" w14:textId="6AA97C91" w:rsidR="00E443DB" w:rsidRPr="00C50D7B" w:rsidRDefault="002740CC" w:rsidP="00AB62D4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50D7B"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  <w:t>15.30-19.30</w:t>
            </w:r>
          </w:p>
          <w:p w14:paraId="19F4946A" w14:textId="77777777" w:rsidR="002740CC" w:rsidRPr="00AB62D4" w:rsidRDefault="002740CC" w:rsidP="00AB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kern w:val="0"/>
                <w:sz w:val="28"/>
                <w:szCs w:val="28"/>
                <w:lang w:eastAsia="pl-PL"/>
                <w14:ligatures w14:val="none"/>
              </w:rPr>
            </w:pPr>
          </w:p>
          <w:p w14:paraId="213FD55B" w14:textId="77777777" w:rsidR="002740CC" w:rsidRPr="00AB62D4" w:rsidRDefault="002740CC" w:rsidP="00AB62D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Prawne aspekty zgłaszania przypadków przemocy </w:t>
            </w:r>
          </w:p>
          <w:p w14:paraId="28E8BC8E" w14:textId="77777777" w:rsidR="002740CC" w:rsidRPr="00AB62D4" w:rsidRDefault="002740CC" w:rsidP="00AB62D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dr K. Gieburowski </w:t>
            </w:r>
          </w:p>
          <w:p w14:paraId="03966BC8" w14:textId="77777777" w:rsidR="002740CC" w:rsidRPr="00AB62D4" w:rsidRDefault="002740CC" w:rsidP="00AB62D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S. zdalnie </w:t>
            </w:r>
          </w:p>
          <w:p w14:paraId="230DBE6C" w14:textId="184F0002" w:rsidR="002740CC" w:rsidRPr="00AB62D4" w:rsidRDefault="002740CC" w:rsidP="00AB62D4">
            <w:pPr>
              <w:spacing w:after="0" w:line="240" w:lineRule="auto"/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4EF958" w14:textId="77777777" w:rsidR="00E443DB" w:rsidRPr="00AB62D4" w:rsidRDefault="00E443DB" w:rsidP="00AB62D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 12.15-16.15</w:t>
            </w:r>
          </w:p>
          <w:p w14:paraId="4D717580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</w:p>
          <w:p w14:paraId="785C2DC0" w14:textId="77777777" w:rsidR="00E443DB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C50D7B" w:rsidRPr="00C50D7B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Ginekologia i położnictwo w ratownictwie medycznym</w:t>
            </w:r>
          </w:p>
          <w:p w14:paraId="48F56CB2" w14:textId="77777777" w:rsidR="00C50D7B" w:rsidRDefault="00C50D7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prof.dr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hab. D.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Samulak</w:t>
            </w:r>
            <w:proofErr w:type="spellEnd"/>
          </w:p>
          <w:p w14:paraId="14B5842C" w14:textId="17D987B5" w:rsidR="00C50D7B" w:rsidRPr="00AB62D4" w:rsidRDefault="00C50D7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wykład online </w:t>
            </w: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6D9F627" w14:textId="707FEAA2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</w:tr>
      <w:tr w:rsidR="00E443DB" w14:paraId="677D867F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0982A1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E53C7E" w14:textId="4D4372B3" w:rsidR="00C50D7B" w:rsidRPr="00AB62D4" w:rsidRDefault="00E443DB" w:rsidP="00C50D7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14:paraId="3E4E9E17" w14:textId="7753585C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430758" w14:textId="76593D5D" w:rsidR="00E443DB" w:rsidRPr="00AB62D4" w:rsidRDefault="00E443DB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</w:tr>
      <w:tr w:rsidR="00E443DB" w14:paraId="3F0E62F6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9D9392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FF0000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933354A" w14:textId="77777777" w:rsidR="00E443DB" w:rsidRDefault="00E443DB" w:rsidP="00F53F90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9004EA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C196538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Cs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5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CD184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Cs/>
                <w:color w:val="FF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1703893F" w14:textId="77777777" w:rsidR="00315EEF" w:rsidRDefault="00315EEF"/>
    <w:sectPr w:rsidR="00315EEF" w:rsidSect="00E443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B6"/>
    <w:rsid w:val="002740CC"/>
    <w:rsid w:val="00315EEF"/>
    <w:rsid w:val="00522336"/>
    <w:rsid w:val="00556CA5"/>
    <w:rsid w:val="008C2768"/>
    <w:rsid w:val="00AA5BF9"/>
    <w:rsid w:val="00AB62D4"/>
    <w:rsid w:val="00AF7AB9"/>
    <w:rsid w:val="00B424B6"/>
    <w:rsid w:val="00C50D7B"/>
    <w:rsid w:val="00CA607A"/>
    <w:rsid w:val="00D17BCD"/>
    <w:rsid w:val="00E443DB"/>
    <w:rsid w:val="00F02877"/>
    <w:rsid w:val="00F5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610A"/>
  <w15:chartTrackingRefBased/>
  <w15:docId w15:val="{DB57CC8C-357A-4DA0-87B6-31B7EDED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3DB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24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24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24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24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24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24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24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24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24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2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2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2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24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24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24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24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24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24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2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24B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24B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24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24B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B424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24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2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85</Words>
  <Characters>514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cp:keywords/>
  <dc:description/>
  <cp:lastModifiedBy>Olga Goray</cp:lastModifiedBy>
  <cp:revision>7</cp:revision>
  <dcterms:created xsi:type="dcterms:W3CDTF">2026-09-18T08:45:00Z</dcterms:created>
  <dcterms:modified xsi:type="dcterms:W3CDTF">2026-10-26T09:28:00Z</dcterms:modified>
</cp:coreProperties>
</file>